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5C91EAAF" w:rsidR="00CE60C7" w:rsidRPr="00B3293E" w:rsidRDefault="00BA1FD7" w:rsidP="00B3293E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EE4BC8">
        <w:rPr>
          <w:rFonts w:ascii="Arial" w:eastAsia="Arial" w:hAnsi="Arial" w:cs="Arial"/>
          <w:b/>
        </w:rPr>
        <w:t xml:space="preserve"> </w:t>
      </w:r>
      <w:r w:rsidR="00B3293E" w:rsidRPr="00B3293E">
        <w:rPr>
          <w:rFonts w:ascii="Arial" w:eastAsia="Arial" w:hAnsi="Arial" w:cs="Arial"/>
          <w:b/>
        </w:rPr>
        <w:t>remont instalacji elektrycznej - projektuj i buduj, w budynku mieszkalnym przy ul. Działdowskiej 15 w Warszawie</w:t>
      </w:r>
      <w:r w:rsidR="00B3293E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393E3234" w14:textId="42395252" w:rsidR="00B3293E" w:rsidRPr="00B3293E" w:rsidRDefault="00B3293E" w:rsidP="00B3293E">
      <w:pPr>
        <w:spacing w:after="0" w:line="360" w:lineRule="auto"/>
        <w:ind w:firstLine="284"/>
        <w:jc w:val="both"/>
        <w:rPr>
          <w:rFonts w:ascii="Arial" w:eastAsia="Arial" w:hAnsi="Arial" w:cs="Arial"/>
          <w:b/>
          <w:u w:val="single"/>
        </w:rPr>
      </w:pPr>
      <w:r w:rsidRPr="00B3293E">
        <w:rPr>
          <w:rFonts w:ascii="Arial" w:eastAsia="Arial" w:hAnsi="Arial" w:cs="Arial"/>
          <w:b/>
        </w:rPr>
        <w:t xml:space="preserve">tj. cenę brutto …………………………….…. zł </w:t>
      </w:r>
      <w:r w:rsidRPr="00B3293E">
        <w:rPr>
          <w:rFonts w:ascii="Arial" w:eastAsia="Arial" w:hAnsi="Arial" w:cs="Arial"/>
          <w:b/>
          <w:u w:val="single"/>
        </w:rPr>
        <w:t xml:space="preserve">(cena podlegająca ocenie), </w:t>
      </w:r>
    </w:p>
    <w:p w14:paraId="2218D939" w14:textId="77777777" w:rsidR="00B3293E" w:rsidRPr="00B3293E" w:rsidRDefault="00B3293E" w:rsidP="00B3293E">
      <w:pPr>
        <w:spacing w:after="0" w:line="360" w:lineRule="auto"/>
        <w:ind w:firstLine="284"/>
        <w:jc w:val="both"/>
        <w:rPr>
          <w:rFonts w:ascii="Arial" w:eastAsia="Arial" w:hAnsi="Arial" w:cs="Arial"/>
          <w:b/>
        </w:rPr>
      </w:pPr>
      <w:r w:rsidRPr="00B3293E">
        <w:rPr>
          <w:rFonts w:ascii="Arial" w:eastAsia="Arial" w:hAnsi="Arial" w:cs="Arial"/>
          <w:b/>
        </w:rPr>
        <w:t>w tym: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83"/>
        <w:gridCol w:w="2126"/>
      </w:tblGrid>
      <w:tr w:rsidR="00B3293E" w:rsidRPr="007F78FC" w14:paraId="16793614" w14:textId="77777777" w:rsidTr="00B60748">
        <w:trPr>
          <w:trHeight w:val="548"/>
        </w:trPr>
        <w:tc>
          <w:tcPr>
            <w:tcW w:w="7083" w:type="dxa"/>
          </w:tcPr>
          <w:p w14:paraId="2E523281" w14:textId="3D4D3874" w:rsidR="00B3293E" w:rsidRPr="009D6F00" w:rsidRDefault="00B3293E" w:rsidP="00B607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93E">
              <w:rPr>
                <w:rFonts w:ascii="Arial" w:hAnsi="Arial" w:cs="Arial"/>
                <w:b/>
                <w:bCs/>
                <w:sz w:val="20"/>
                <w:szCs w:val="20"/>
              </w:rPr>
              <w:t>remont instalacji elektrycznej - projektuj i buduj, w budynku mieszkalnym przy ul. Działdowskiej 15 w Warszawie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22684DB1" w14:textId="77777777" w:rsidR="00B3293E" w:rsidRPr="007F78FC" w:rsidRDefault="00B3293E" w:rsidP="00B607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8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  <w:r w:rsidRPr="007F78F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*</w:t>
            </w:r>
          </w:p>
        </w:tc>
      </w:tr>
      <w:tr w:rsidR="00B3293E" w:rsidRPr="007F78FC" w14:paraId="44B9D866" w14:textId="77777777" w:rsidTr="00B60748">
        <w:trPr>
          <w:trHeight w:val="523"/>
        </w:trPr>
        <w:tc>
          <w:tcPr>
            <w:tcW w:w="7083" w:type="dxa"/>
          </w:tcPr>
          <w:p w14:paraId="431C4846" w14:textId="77777777" w:rsidR="00B3293E" w:rsidRDefault="00B3293E" w:rsidP="00B6074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dokumentacji projektowej</w:t>
            </w:r>
          </w:p>
          <w:p w14:paraId="2F0D894F" w14:textId="260D9143" w:rsidR="00B3293E" w:rsidRPr="007F78FC" w:rsidRDefault="00B3293E" w:rsidP="00B6074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% ceny brutto</w:t>
            </w:r>
          </w:p>
        </w:tc>
        <w:tc>
          <w:tcPr>
            <w:tcW w:w="2126" w:type="dxa"/>
            <w:vAlign w:val="center"/>
          </w:tcPr>
          <w:p w14:paraId="35597A69" w14:textId="77777777" w:rsidR="00B3293E" w:rsidRPr="007F78FC" w:rsidRDefault="00B3293E" w:rsidP="00B60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…….…..zł</w:t>
            </w:r>
          </w:p>
        </w:tc>
      </w:tr>
      <w:tr w:rsidR="00B3293E" w:rsidRPr="007F78FC" w14:paraId="43421AAE" w14:textId="77777777" w:rsidTr="00B60748">
        <w:trPr>
          <w:trHeight w:val="567"/>
        </w:trPr>
        <w:tc>
          <w:tcPr>
            <w:tcW w:w="7083" w:type="dxa"/>
          </w:tcPr>
          <w:p w14:paraId="28AF9B1F" w14:textId="77777777" w:rsidR="00B3293E" w:rsidRDefault="00B3293E" w:rsidP="00B60748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 robót budowlanych</w:t>
            </w:r>
          </w:p>
          <w:p w14:paraId="73DEB479" w14:textId="6A8BF36B" w:rsidR="00B3293E" w:rsidRPr="007F78FC" w:rsidRDefault="00B3293E" w:rsidP="00B6074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% ceny brutto</w:t>
            </w:r>
          </w:p>
        </w:tc>
        <w:tc>
          <w:tcPr>
            <w:tcW w:w="2126" w:type="dxa"/>
            <w:vAlign w:val="center"/>
          </w:tcPr>
          <w:p w14:paraId="41BE7959" w14:textId="77777777" w:rsidR="00B3293E" w:rsidRPr="007F78FC" w:rsidRDefault="00B3293E" w:rsidP="00B60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….……..zł</w:t>
            </w:r>
          </w:p>
        </w:tc>
      </w:tr>
      <w:tr w:rsidR="00B3293E" w:rsidRPr="007F78FC" w14:paraId="390A7913" w14:textId="77777777" w:rsidTr="00B60748">
        <w:trPr>
          <w:trHeight w:val="567"/>
        </w:trPr>
        <w:tc>
          <w:tcPr>
            <w:tcW w:w="7083" w:type="dxa"/>
          </w:tcPr>
          <w:p w14:paraId="5A066CC3" w14:textId="0746E81A" w:rsidR="00B3293E" w:rsidRPr="00DF5B2B" w:rsidRDefault="00B3293E" w:rsidP="00B6074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Pełnienie nadzoru autorskiego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% ceny brutto</w:t>
            </w:r>
          </w:p>
        </w:tc>
        <w:tc>
          <w:tcPr>
            <w:tcW w:w="2126" w:type="dxa"/>
            <w:vAlign w:val="center"/>
          </w:tcPr>
          <w:p w14:paraId="43874FBA" w14:textId="77777777" w:rsidR="00B3293E" w:rsidRPr="002145A5" w:rsidRDefault="00B3293E" w:rsidP="00B607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5A5">
              <w:rPr>
                <w:rFonts w:ascii="Arial" w:hAnsi="Arial" w:cs="Arial"/>
                <w:sz w:val="20"/>
                <w:szCs w:val="20"/>
              </w:rPr>
              <w:t>…………..</w:t>
            </w:r>
            <w:r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</w:tbl>
    <w:p w14:paraId="61D393F5" w14:textId="77777777" w:rsidR="00B3293E" w:rsidRDefault="00B3293E" w:rsidP="00B3293E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0CE017D7" w14:textId="77777777" w:rsidR="00B3293E" w:rsidRPr="00B3293E" w:rsidRDefault="00B3293E" w:rsidP="00B3293E">
      <w:pPr>
        <w:pStyle w:val="Akapitzlist"/>
        <w:spacing w:after="0" w:line="240" w:lineRule="auto"/>
        <w:jc w:val="both"/>
        <w:rPr>
          <w:rFonts w:ascii="Arial" w:eastAsia="Arial" w:hAnsi="Arial" w:cs="Arial"/>
          <w:bCs/>
          <w:i/>
          <w:iCs/>
          <w:sz w:val="16"/>
          <w:szCs w:val="16"/>
        </w:rPr>
      </w:pPr>
      <w:r w:rsidRPr="00B3293E">
        <w:rPr>
          <w:rFonts w:ascii="Arial" w:eastAsia="Arial" w:hAnsi="Arial" w:cs="Arial"/>
          <w:bCs/>
          <w:i/>
          <w:iCs/>
          <w:sz w:val="16"/>
          <w:szCs w:val="16"/>
        </w:rPr>
        <w:t xml:space="preserve">* w cenie brutto należy uwzględnić  właściwą stawkę podatku VAT ustaloną wg obowiązujących przepisów Ustawy z dnia 11 marca 2004 r. o podatku od towarów i usług 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6C9185C8" w:rsidR="00F70215" w:rsidRPr="00B3293E" w:rsidRDefault="00CC6581" w:rsidP="00B3293E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B3293E">
        <w:rPr>
          <w:rFonts w:ascii="Arial" w:eastAsia="Arial" w:hAnsi="Arial" w:cs="Arial"/>
          <w:bCs/>
        </w:rPr>
        <w:t xml:space="preserve"> </w:t>
      </w:r>
      <w:r w:rsidR="00B3293E">
        <w:rPr>
          <w:rFonts w:ascii="Arial" w:eastAsia="Arial" w:hAnsi="Arial" w:cs="Arial"/>
          <w:b/>
        </w:rPr>
        <w:t>nie dłużej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B3293E" w:rsidRPr="00E2374D">
        <w:rPr>
          <w:rFonts w:ascii="Arial" w:eastAsia="Arial" w:hAnsi="Arial" w:cs="Arial"/>
          <w:b/>
          <w:bCs/>
        </w:rPr>
        <w:t xml:space="preserve">niż </w:t>
      </w:r>
      <w:r w:rsidR="00B3293E">
        <w:rPr>
          <w:rFonts w:ascii="Arial" w:eastAsia="Arial" w:hAnsi="Arial" w:cs="Arial"/>
          <w:b/>
          <w:bCs/>
        </w:rPr>
        <w:t>120</w:t>
      </w:r>
      <w:r w:rsidR="00B3293E" w:rsidRPr="00E2374D">
        <w:rPr>
          <w:rFonts w:ascii="Arial" w:eastAsia="Arial" w:hAnsi="Arial" w:cs="Arial"/>
          <w:b/>
          <w:bCs/>
        </w:rPr>
        <w:t xml:space="preserve"> od daty zawarcia umowy, </w:t>
      </w:r>
      <w:r w:rsidR="00B3293E">
        <w:rPr>
          <w:rFonts w:ascii="Arial" w:eastAsia="Arial" w:hAnsi="Arial" w:cs="Arial"/>
          <w:b/>
          <w:bCs/>
        </w:rPr>
        <w:br/>
      </w:r>
      <w:r w:rsidR="00B3293E" w:rsidRPr="00E2374D">
        <w:rPr>
          <w:rFonts w:ascii="Arial" w:eastAsia="Arial" w:hAnsi="Arial" w:cs="Arial"/>
          <w:b/>
          <w:bCs/>
        </w:rPr>
        <w:t xml:space="preserve">w tym: wykonanie dokumentacji projektowej do </w:t>
      </w:r>
      <w:r w:rsidR="00B3293E">
        <w:rPr>
          <w:rFonts w:ascii="Arial" w:eastAsia="Arial" w:hAnsi="Arial" w:cs="Arial"/>
          <w:b/>
          <w:bCs/>
        </w:rPr>
        <w:t>60</w:t>
      </w:r>
      <w:r w:rsidR="00B3293E" w:rsidRPr="00E2374D">
        <w:rPr>
          <w:rFonts w:ascii="Arial" w:eastAsia="Arial" w:hAnsi="Arial" w:cs="Arial"/>
          <w:b/>
          <w:bCs/>
        </w:rPr>
        <w:t xml:space="preserve"> dni od daty zawarcia</w:t>
      </w:r>
      <w:r w:rsidR="00B3293E">
        <w:rPr>
          <w:rFonts w:ascii="Arial" w:eastAsia="Arial" w:hAnsi="Arial" w:cs="Arial"/>
          <w:b/>
          <w:bCs/>
        </w:rPr>
        <w:t xml:space="preserve"> umowy.</w:t>
      </w:r>
      <w:r w:rsidR="00F2062E" w:rsidRPr="00B3293E">
        <w:rPr>
          <w:rFonts w:ascii="Arial" w:eastAsia="Arial" w:hAnsi="Arial" w:cs="Arial"/>
          <w:b/>
        </w:rPr>
        <w:t xml:space="preserve">    </w:t>
      </w:r>
      <w:r w:rsidR="0084400F" w:rsidRPr="00B3293E">
        <w:rPr>
          <w:rFonts w:ascii="Arial" w:eastAsia="Arial" w:hAnsi="Arial" w:cs="Arial"/>
          <w:b/>
        </w:rPr>
        <w:t xml:space="preserve"> </w:t>
      </w:r>
      <w:r w:rsidR="003B3809" w:rsidRPr="00B3293E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4A810EAE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4ECBFC2A" w:rsidR="0009079B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B3293E">
        <w:rPr>
          <w:rFonts w:ascii="Arial" w:eastAsia="Arial" w:hAnsi="Arial" w:cs="Arial"/>
          <w:b/>
          <w:i/>
        </w:rPr>
        <w:t xml:space="preserve"> 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438F9F91" w14:textId="77777777" w:rsidR="00B3293E" w:rsidRPr="00A22B5C" w:rsidRDefault="00B3293E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4AE3ED41" w14:textId="77777777" w:rsidR="00B3293E" w:rsidRDefault="00B3293E" w:rsidP="00B3293E">
      <w:pPr>
        <w:spacing w:after="120" w:line="276" w:lineRule="auto"/>
        <w:jc w:val="both"/>
        <w:rPr>
          <w:rFonts w:ascii="Arial" w:eastAsia="Arial" w:hAnsi="Arial" w:cs="Arial"/>
        </w:rPr>
      </w:pPr>
    </w:p>
    <w:p w14:paraId="3DC4736C" w14:textId="77777777" w:rsidR="00B3293E" w:rsidRPr="00B3293E" w:rsidRDefault="00B3293E" w:rsidP="00B3293E">
      <w:pPr>
        <w:spacing w:after="120" w:line="276" w:lineRule="auto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lastRenderedPageBreak/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B3293E">
        <w:tc>
          <w:tcPr>
            <w:tcW w:w="9212" w:type="dxa"/>
            <w:gridSpan w:val="7"/>
            <w:tcBorders>
              <w:bottom w:val="single" w:sz="4" w:space="0" w:color="auto"/>
            </w:tcBorders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B3293E">
        <w:tc>
          <w:tcPr>
            <w:tcW w:w="704" w:type="dxa"/>
            <w:tcBorders>
              <w:bottom w:val="single" w:sz="4" w:space="0" w:color="auto"/>
            </w:tcBorders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lastRenderedPageBreak/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A17EC76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46B885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4C1646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146EBD4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0C44A1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7021A95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731743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B6F2E4E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78CFD9A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FABBF3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76CF97E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568470B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93CD4F0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9A4497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D0D085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EB74C30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0EE163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F3E721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8B0B59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9F1993B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148D60B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B9DE83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CBF59A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339F3D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5B843CC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249FB70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A251BE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85457A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A93F1C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6B0CDB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F33E46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22BD6F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025DEE6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E0EEA48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6C3A13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6139537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436F4C8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9114804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51CF10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D497E0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B861F49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CAD16EF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3F97A0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B4B8D21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81FA503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37A882A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11B28EAC" w14:textId="77777777" w:rsidR="00B3293E" w:rsidRDefault="00B3293E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6A129BF" w14:textId="2EC68A40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40226419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B3293E" w:rsidRPr="00B3293E">
        <w:rPr>
          <w:rFonts w:ascii="Arial" w:eastAsia="Arial" w:hAnsi="Arial" w:cs="Arial"/>
          <w:b/>
        </w:rPr>
        <w:t xml:space="preserve"> </w:t>
      </w:r>
      <w:r w:rsidR="00B3293E" w:rsidRPr="00B3293E">
        <w:rPr>
          <w:rFonts w:ascii="Arial" w:eastAsia="Arial" w:hAnsi="Arial" w:cs="Arial"/>
          <w:b/>
        </w:rPr>
        <w:t xml:space="preserve">remont instalacji elektrycznej - projektuj i buduj, w budynku mieszkalnym przy ul. Działdowskiej 15 </w:t>
      </w:r>
      <w:r w:rsidR="00B3293E">
        <w:rPr>
          <w:rFonts w:ascii="Arial" w:eastAsia="Arial" w:hAnsi="Arial" w:cs="Arial"/>
          <w:b/>
        </w:rPr>
        <w:br/>
      </w:r>
      <w:r w:rsidR="00B3293E" w:rsidRPr="00B3293E">
        <w:rPr>
          <w:rFonts w:ascii="Arial" w:eastAsia="Arial" w:hAnsi="Arial" w:cs="Arial"/>
          <w:b/>
        </w:rPr>
        <w:t>w Warszawie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74D7" w14:textId="77777777" w:rsidR="00B728FE" w:rsidRDefault="00B728FE">
      <w:pPr>
        <w:spacing w:after="0" w:line="240" w:lineRule="auto"/>
      </w:pPr>
      <w:r>
        <w:separator/>
      </w:r>
    </w:p>
  </w:endnote>
  <w:endnote w:type="continuationSeparator" w:id="0">
    <w:p w14:paraId="37ECE079" w14:textId="77777777" w:rsidR="00B728FE" w:rsidRDefault="00B7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0FF57" w14:textId="77777777" w:rsidR="00B728FE" w:rsidRDefault="00B728FE">
      <w:pPr>
        <w:spacing w:after="0" w:line="240" w:lineRule="auto"/>
      </w:pPr>
      <w:r>
        <w:separator/>
      </w:r>
    </w:p>
  </w:footnote>
  <w:footnote w:type="continuationSeparator" w:id="0">
    <w:p w14:paraId="08A07C51" w14:textId="77777777" w:rsidR="00B728FE" w:rsidRDefault="00B72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2F64D9F5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4B0A5B0E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75F4120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0776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293E"/>
    <w:rsid w:val="00B3615F"/>
    <w:rsid w:val="00B4529A"/>
    <w:rsid w:val="00B51541"/>
    <w:rsid w:val="00B51F14"/>
    <w:rsid w:val="00B57468"/>
    <w:rsid w:val="00B67844"/>
    <w:rsid w:val="00B728FE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1333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Szymon Ruta</cp:lastModifiedBy>
  <cp:revision>137</cp:revision>
  <cp:lastPrinted>2026-02-17T09:18:00Z</cp:lastPrinted>
  <dcterms:created xsi:type="dcterms:W3CDTF">2025-02-11T11:31:00Z</dcterms:created>
  <dcterms:modified xsi:type="dcterms:W3CDTF">2026-04-23T06:50:00Z</dcterms:modified>
</cp:coreProperties>
</file>